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66EA3" w:rsidRPr="00DE3FB8" w:rsidTr="00666EA3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:rsidR="00666EA3" w:rsidRPr="00015190" w:rsidRDefault="00666EA3" w:rsidP="00666EA3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D85D4D" wp14:editId="048029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56E5" w:rsidRDefault="001E56E5" w:rsidP="00666E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487.15pt;margin-top:36.9pt;width:73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Hap/MZ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1E56E5" w:rsidRDefault="001E56E5" w:rsidP="00666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666EA3" w:rsidRPr="00015190" w:rsidRDefault="00666EA3" w:rsidP="00666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:rsidR="00654C7B" w:rsidRPr="00666EA3" w:rsidRDefault="00666EA3" w:rsidP="00666EA3">
      <w:pPr>
        <w:jc w:val="center"/>
        <w:rPr>
          <w:rFonts w:asciiTheme="majorEastAsia" w:eastAsiaTheme="majorEastAsia" w:hAnsiTheme="majorEastAsia"/>
          <w:sz w:val="24"/>
        </w:rPr>
      </w:pPr>
      <w:r w:rsidRPr="00666EA3">
        <w:rPr>
          <w:rFonts w:asciiTheme="majorEastAsia" w:eastAsiaTheme="majorEastAsia" w:hAnsiTheme="majorEastAsia" w:hint="eastAsia"/>
          <w:sz w:val="24"/>
        </w:rPr>
        <w:t>事業計画書</w:t>
      </w:r>
      <w:r w:rsidRPr="00666EA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A8D340" wp14:editId="72BCED3A">
                <wp:simplePos x="0" y="0"/>
                <wp:positionH relativeFrom="column">
                  <wp:posOffset>22225</wp:posOffset>
                </wp:positionH>
                <wp:positionV relativeFrom="paragraph">
                  <wp:posOffset>-255905</wp:posOffset>
                </wp:positionV>
                <wp:extent cx="1071880" cy="263525"/>
                <wp:effectExtent l="0" t="0" r="0" b="31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E5" w:rsidRPr="00015190" w:rsidRDefault="001E56E5" w:rsidP="00666E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【様式第３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.75pt;margin-top:-20.15pt;width:84.4pt;height:2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" stroked="f" strokeweight=".5pt">
                <v:textbox inset="0,0,0,0">
                  <w:txbxContent>
                    <w:p w:rsidR="001E56E5" w:rsidRPr="00015190" w:rsidRDefault="001E56E5" w:rsidP="00666E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【様式第３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7"/>
        <w:gridCol w:w="283"/>
        <w:gridCol w:w="128"/>
        <w:gridCol w:w="14"/>
        <w:gridCol w:w="2267"/>
        <w:gridCol w:w="1275"/>
        <w:gridCol w:w="1278"/>
        <w:gridCol w:w="567"/>
        <w:gridCol w:w="3188"/>
      </w:tblGrid>
      <w:tr w:rsidR="00654C7B" w:rsidRPr="0018150A" w:rsidTr="0023076A">
        <w:trPr>
          <w:trHeight w:val="426"/>
        </w:trPr>
        <w:tc>
          <w:tcPr>
            <w:tcW w:w="29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１　業種</w:t>
            </w:r>
          </w:p>
        </w:tc>
        <w:tc>
          <w:tcPr>
            <w:tcW w:w="6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:rsidTr="0023076A">
        <w:trPr>
          <w:trHeight w:val="330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２　資金計画総括表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備　考（規模，内容等）</w:t>
            </w:r>
          </w:p>
        </w:tc>
      </w:tr>
      <w:tr w:rsidR="00654C7B" w:rsidRPr="0018150A" w:rsidTr="0023076A">
        <w:trPr>
          <w:trHeight w:val="421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654C7B" w:rsidRPr="0018150A" w:rsidRDefault="00654C7B" w:rsidP="004E435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土地購入費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3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躯体工事費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8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設備費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1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7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03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4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08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融資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15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21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50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70"/>
        </w:trPr>
        <w:tc>
          <w:tcPr>
            <w:tcW w:w="928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※年度別資金計画を別表に記入してください。</w:t>
            </w:r>
          </w:p>
        </w:tc>
      </w:tr>
      <w:tr w:rsidR="00654C7B" w:rsidRPr="0018150A" w:rsidTr="00FE2EEE">
        <w:trPr>
          <w:trHeight w:val="179"/>
        </w:trPr>
        <w:tc>
          <w:tcPr>
            <w:tcW w:w="9284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３　雇用計画</w:t>
            </w:r>
          </w:p>
        </w:tc>
      </w:tr>
      <w:tr w:rsidR="00654C7B" w:rsidRPr="0018150A" w:rsidTr="00FE2EEE">
        <w:trPr>
          <w:trHeight w:val="174"/>
        </w:trPr>
        <w:tc>
          <w:tcPr>
            <w:tcW w:w="284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現従業員数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:rsidTr="00FE2EEE">
        <w:trPr>
          <w:trHeight w:val="376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操業から概ね５年間の従業員増加予定数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:rsidTr="0023076A">
        <w:trPr>
          <w:trHeight w:val="343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8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上記の内訳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新卒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 xml:space="preserve">　人（うち盛岡広域　　　　　　人）</w:t>
            </w:r>
          </w:p>
        </w:tc>
      </w:tr>
      <w:tr w:rsidR="00654C7B" w:rsidRPr="0018150A" w:rsidTr="00FE2EEE">
        <w:trPr>
          <w:trHeight w:val="125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中途採用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654C7B" w:rsidRPr="0018150A" w:rsidRDefault="0023076A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54C7B" w:rsidRPr="0018150A">
              <w:rPr>
                <w:rFonts w:ascii="ＭＳ 明朝" w:hAnsi="ＭＳ 明朝" w:hint="eastAsia"/>
                <w:szCs w:val="21"/>
              </w:rPr>
              <w:t>人（うち盛岡広域　　　　　　人）</w:t>
            </w:r>
          </w:p>
        </w:tc>
      </w:tr>
      <w:tr w:rsidR="00654C7B" w:rsidRPr="0018150A" w:rsidTr="00FE2EEE">
        <w:trPr>
          <w:trHeight w:val="2190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従業員が減少する場合の主な理由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292"/>
        </w:trPr>
        <w:tc>
          <w:tcPr>
            <w:tcW w:w="29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18150A">
            <w:pPr>
              <w:ind w:left="211" w:hangingChars="100" w:hanging="211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４　規模等の拡大予想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新事業所設置前（百万円）</w:t>
            </w:r>
          </w:p>
        </w:tc>
        <w:tc>
          <w:tcPr>
            <w:tcW w:w="3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新事業所操業後（百万円）</w:t>
            </w:r>
          </w:p>
        </w:tc>
      </w:tr>
      <w:tr w:rsidR="00654C7B" w:rsidRPr="0018150A" w:rsidTr="00FE2EEE">
        <w:trPr>
          <w:trHeight w:val="687"/>
        </w:trPr>
        <w:tc>
          <w:tcPr>
            <w:tcW w:w="284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製造品出荷額</w:t>
            </w:r>
          </w:p>
          <w:p w:rsidR="00654C7B" w:rsidRPr="0018150A" w:rsidRDefault="00654C7B" w:rsidP="004E435F">
            <w:pPr>
              <w:rPr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（製造業の場合）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:rsidTr="00FE2EEE">
        <w:trPr>
          <w:trHeight w:val="70"/>
        </w:trPr>
        <w:tc>
          <w:tcPr>
            <w:tcW w:w="28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FE2EEE">
        <w:trPr>
          <w:trHeight w:val="813"/>
        </w:trPr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その他</w:t>
            </w: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076A" w:rsidRPr="0018150A" w:rsidRDefault="0023076A" w:rsidP="004E435F">
            <w:pPr>
              <w:rPr>
                <w:rFonts w:ascii="ＭＳ 明朝" w:hAnsi="ＭＳ 明朝"/>
                <w:szCs w:val="21"/>
              </w:rPr>
            </w:pPr>
          </w:p>
          <w:p w:rsidR="0023076A" w:rsidRPr="0018150A" w:rsidRDefault="0023076A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1641"/>
        </w:trPr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５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研究開発を行う場合の主な内容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07"/>
        </w:trPr>
        <w:tc>
          <w:tcPr>
            <w:tcW w:w="9284" w:type="dxa"/>
            <w:gridSpan w:val="10"/>
            <w:tcBorders>
              <w:bottom w:val="nil"/>
            </w:tcBorders>
            <w:shd w:val="clear" w:color="auto" w:fill="auto"/>
          </w:tcPr>
          <w:p w:rsidR="00654C7B" w:rsidRPr="0018150A" w:rsidRDefault="0023076A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新技術，新製品開発</w:t>
            </w:r>
          </w:p>
        </w:tc>
      </w:tr>
      <w:tr w:rsidR="00654C7B" w:rsidRPr="0018150A" w:rsidTr="0023076A">
        <w:trPr>
          <w:trHeight w:val="400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①新技術等の開発実績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:rsidTr="0023076A">
        <w:trPr>
          <w:trHeight w:val="423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②産学官・産々連携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あり・なし　</w:t>
            </w:r>
          </w:p>
        </w:tc>
      </w:tr>
      <w:tr w:rsidR="00654C7B" w:rsidRPr="0018150A" w:rsidTr="0023076A">
        <w:trPr>
          <w:trHeight w:val="912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ある場合，主な実績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359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③新技術等の開発の予定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:rsidTr="0023076A">
        <w:trPr>
          <w:trHeight w:val="354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④産学官・産々連携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:rsidTr="0023076A">
        <w:trPr>
          <w:trHeight w:val="1065"/>
        </w:trPr>
        <w:tc>
          <w:tcPr>
            <w:tcW w:w="284" w:type="dxa"/>
            <w:gridSpan w:val="2"/>
            <w:vMerge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ある場合，主な内容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:rsidR="00654C7B" w:rsidRPr="0018150A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510"/>
        </w:trPr>
        <w:tc>
          <w:tcPr>
            <w:tcW w:w="2976" w:type="dxa"/>
            <w:gridSpan w:val="6"/>
            <w:shd w:val="clear" w:color="auto" w:fill="auto"/>
          </w:tcPr>
          <w:p w:rsidR="00654C7B" w:rsidRPr="0018150A" w:rsidRDefault="0023076A" w:rsidP="0018150A">
            <w:pPr>
              <w:ind w:left="421" w:hangingChars="200" w:hanging="42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地域経済牽引事業</w:t>
            </w:r>
          </w:p>
          <w:p w:rsidR="00654C7B" w:rsidRPr="0018150A" w:rsidRDefault="00654C7B" w:rsidP="00666EA3">
            <w:pPr>
              <w:ind w:leftChars="200" w:left="42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企業選定・計画承認</w:t>
            </w:r>
          </w:p>
        </w:tc>
        <w:tc>
          <w:tcPr>
            <w:tcW w:w="6308" w:type="dxa"/>
            <w:gridSpan w:val="4"/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あり（選定・承認　　　　年　　月　　日）・なし</w:t>
            </w: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※選定，承認等の文書の写しを添付してください。</w:t>
            </w:r>
          </w:p>
        </w:tc>
      </w:tr>
      <w:tr w:rsidR="00654C7B" w:rsidRPr="0018150A" w:rsidTr="00FE2EEE">
        <w:trPr>
          <w:trHeight w:val="516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:rsidR="00654C7B" w:rsidRPr="0018150A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54C7B"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国,公的機関等の顕彰制度の受賞暦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あり（　　　　年度）・なし</w:t>
            </w:r>
          </w:p>
        </w:tc>
      </w:tr>
      <w:tr w:rsidR="00654C7B" w:rsidRPr="0018150A" w:rsidTr="0023076A">
        <w:trPr>
          <w:trHeight w:val="750"/>
        </w:trPr>
        <w:tc>
          <w:tcPr>
            <w:tcW w:w="26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0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654C7B" w:rsidRPr="0018150A" w:rsidRDefault="00654C7B" w:rsidP="004E435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ある場合，受賞内容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:rsidTr="0023076A">
        <w:trPr>
          <w:trHeight w:val="4912"/>
        </w:trPr>
        <w:tc>
          <w:tcPr>
            <w:tcW w:w="92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８　その他特記事項</w:t>
            </w:r>
          </w:p>
          <w:p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4936F2" w:rsidRPr="0018150A" w:rsidRDefault="004936F2" w:rsidP="008A5FC4">
      <w:pPr>
        <w:rPr>
          <w:rFonts w:ascii="ＭＳ 明朝" w:hAnsi="ＭＳ 明朝"/>
          <w:szCs w:val="21"/>
        </w:rPr>
      </w:pPr>
    </w:p>
    <w:p w:rsidR="004936F2" w:rsidRPr="0018150A" w:rsidRDefault="004936F2" w:rsidP="008A5FC4">
      <w:pPr>
        <w:rPr>
          <w:rFonts w:ascii="ＭＳ 明朝" w:hAnsi="ＭＳ 明朝"/>
          <w:szCs w:val="21"/>
        </w:rPr>
        <w:sectPr w:rsidR="004936F2" w:rsidRPr="0018150A" w:rsidSect="00666EA3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p w:rsidR="00DB3657" w:rsidRPr="0018150A" w:rsidRDefault="00DB3657" w:rsidP="00DB3657">
      <w:pPr>
        <w:rPr>
          <w:rFonts w:asciiTheme="majorEastAsia" w:eastAsiaTheme="majorEastAsia" w:hAnsiTheme="majorEastAsia"/>
          <w:sz w:val="24"/>
        </w:rPr>
      </w:pPr>
      <w:r w:rsidRPr="0018150A">
        <w:rPr>
          <w:rFonts w:asciiTheme="majorEastAsia" w:eastAsiaTheme="majorEastAsia" w:hAnsiTheme="majorEastAsia" w:hint="eastAsia"/>
          <w:sz w:val="24"/>
        </w:rPr>
        <w:lastRenderedPageBreak/>
        <w:t>（別表）年度別資金計画</w:t>
      </w:r>
    </w:p>
    <w:p w:rsidR="0018150A" w:rsidRPr="0018150A" w:rsidRDefault="0018150A" w:rsidP="0018150A">
      <w:pPr>
        <w:jc w:val="right"/>
        <w:rPr>
          <w:rFonts w:asciiTheme="majorEastAsia" w:eastAsiaTheme="majorEastAsia" w:hAnsiTheme="majorEastAsia"/>
          <w:szCs w:val="21"/>
        </w:rPr>
      </w:pPr>
      <w:r w:rsidRPr="0018150A">
        <w:rPr>
          <w:rFonts w:asciiTheme="majorEastAsia" w:eastAsiaTheme="majorEastAsia" w:hAnsiTheme="majorEastAsia" w:hint="eastAsia"/>
          <w:sz w:val="24"/>
        </w:rPr>
        <w:t>（単位：　　　）</w:t>
      </w:r>
    </w:p>
    <w:tbl>
      <w:tblPr>
        <w:tblStyle w:val="a3"/>
        <w:tblpPr w:leftFromText="142" w:rightFromText="142" w:vertAnchor="text" w:horzAnchor="margin" w:tblpXSpec="center" w:tblpY="208"/>
        <w:tblW w:w="15375" w:type="dxa"/>
        <w:tblLayout w:type="fixed"/>
        <w:tblLook w:val="04A0" w:firstRow="1" w:lastRow="0" w:firstColumn="1" w:lastColumn="0" w:noHBand="0" w:noVBand="1"/>
      </w:tblPr>
      <w:tblGrid>
        <w:gridCol w:w="346"/>
        <w:gridCol w:w="1137"/>
        <w:gridCol w:w="809"/>
        <w:gridCol w:w="1876"/>
        <w:gridCol w:w="1889"/>
        <w:gridCol w:w="1904"/>
        <w:gridCol w:w="1918"/>
        <w:gridCol w:w="1917"/>
        <w:gridCol w:w="1816"/>
        <w:gridCol w:w="1763"/>
      </w:tblGrid>
      <w:tr w:rsidR="0023076A" w:rsidRPr="0018150A" w:rsidTr="0018150A">
        <w:trPr>
          <w:trHeight w:val="396"/>
        </w:trPr>
        <w:tc>
          <w:tcPr>
            <w:tcW w:w="2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23076A" w:rsidRPr="0018150A" w:rsidTr="0018150A">
        <w:trPr>
          <w:trHeight w:val="376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土地購入費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10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躯体工事費</w:t>
            </w:r>
          </w:p>
        </w:tc>
        <w:tc>
          <w:tcPr>
            <w:tcW w:w="1876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15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設備費</w:t>
            </w:r>
          </w:p>
        </w:tc>
        <w:tc>
          <w:tcPr>
            <w:tcW w:w="1876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備品費</w:t>
            </w:r>
          </w:p>
        </w:tc>
        <w:tc>
          <w:tcPr>
            <w:tcW w:w="1876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413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shd w:val="clear" w:color="auto" w:fill="auto"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09" w:type="dxa"/>
            <w:tcBorders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shd w:val="clear" w:color="auto" w:fill="auto"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41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shd w:val="clear" w:color="auto" w:fill="auto"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37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351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21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収</w:t>
            </w:r>
          </w:p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入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12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融資</w:t>
            </w:r>
          </w:p>
        </w:tc>
        <w:tc>
          <w:tcPr>
            <w:tcW w:w="1876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876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378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 w:val="restart"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809" w:type="dxa"/>
            <w:tcBorders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416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383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cantSplit/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:rsidTr="0018150A">
        <w:trPr>
          <w:trHeight w:val="383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B3657" w:rsidRPr="0018150A" w:rsidRDefault="00DB3657" w:rsidP="00DB3657">
      <w:pPr>
        <w:rPr>
          <w:rFonts w:asciiTheme="minorEastAsia" w:eastAsiaTheme="minorEastAsia" w:hAnsiTheme="minorEastAsia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>※跡地等固定資産等の売却費，跡地撤去費用</w:t>
      </w:r>
      <w:r w:rsidR="00B20F31" w:rsidRPr="0018150A">
        <w:rPr>
          <w:rFonts w:asciiTheme="minorEastAsia" w:eastAsiaTheme="minorEastAsia" w:hAnsiTheme="minorEastAsia" w:hint="eastAsia"/>
          <w:szCs w:val="21"/>
        </w:rPr>
        <w:t>等</w:t>
      </w:r>
      <w:r w:rsidRPr="0018150A">
        <w:rPr>
          <w:rFonts w:asciiTheme="minorEastAsia" w:eastAsiaTheme="minorEastAsia" w:hAnsiTheme="minorEastAsia" w:hint="eastAsia"/>
          <w:szCs w:val="21"/>
        </w:rPr>
        <w:t>は，その他の欄に記入してください。</w:t>
      </w:r>
    </w:p>
    <w:p w:rsidR="004936F2" w:rsidRPr="0018150A" w:rsidRDefault="00DB3657" w:rsidP="008A5FC4">
      <w:pPr>
        <w:rPr>
          <w:rFonts w:ascii="ＭＳ 明朝" w:hAnsi="ＭＳ 明朝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 xml:space="preserve">　融資により資金調達を行う場合，</w:t>
      </w:r>
      <w:r w:rsidR="0018150A" w:rsidRPr="0018150A">
        <w:rPr>
          <w:rFonts w:asciiTheme="minorEastAsia" w:eastAsiaTheme="minorEastAsia" w:hAnsiTheme="minorEastAsia" w:hint="eastAsia"/>
          <w:szCs w:val="21"/>
        </w:rPr>
        <w:t>（別紙）資金調達に関する詳細説明書</w:t>
      </w:r>
      <w:r w:rsidRPr="0018150A">
        <w:rPr>
          <w:rFonts w:asciiTheme="minorEastAsia" w:eastAsiaTheme="minorEastAsia" w:hAnsiTheme="minorEastAsia" w:hint="eastAsia"/>
          <w:szCs w:val="21"/>
        </w:rPr>
        <w:t>を</w:t>
      </w:r>
      <w:r w:rsidR="0018150A" w:rsidRPr="0018150A">
        <w:rPr>
          <w:rFonts w:asciiTheme="minorEastAsia" w:eastAsiaTheme="minorEastAsia" w:hAnsiTheme="minorEastAsia" w:hint="eastAsia"/>
          <w:szCs w:val="21"/>
        </w:rPr>
        <w:t>作成</w:t>
      </w:r>
      <w:r w:rsidRPr="0018150A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18150A" w:rsidRPr="0018150A" w:rsidRDefault="00B20F31" w:rsidP="0018150A">
      <w:pPr>
        <w:ind w:firstLineChars="100" w:firstLine="210"/>
        <w:rPr>
          <w:rFonts w:asciiTheme="minorEastAsia" w:eastAsiaTheme="minorEastAsia" w:hAnsiTheme="minorEastAsia"/>
          <w:szCs w:val="21"/>
        </w:rPr>
        <w:sectPr w:rsidR="0018150A" w:rsidRPr="0018150A" w:rsidSect="004936F2">
          <w:pgSz w:w="16838" w:h="11906" w:orient="landscape"/>
          <w:pgMar w:top="1418" w:right="1304" w:bottom="1304" w:left="1418" w:header="851" w:footer="624" w:gutter="0"/>
          <w:cols w:space="425"/>
          <w:docGrid w:linePitch="360"/>
        </w:sectPr>
      </w:pPr>
      <w:r w:rsidRPr="0018150A">
        <w:rPr>
          <w:rFonts w:asciiTheme="minorEastAsia" w:eastAsiaTheme="minorEastAsia" w:hAnsiTheme="minorEastAsia" w:hint="eastAsia"/>
          <w:szCs w:val="21"/>
        </w:rPr>
        <w:t>資金計画については</w:t>
      </w:r>
      <w:r w:rsidR="0018150A" w:rsidRPr="0018150A">
        <w:rPr>
          <w:rFonts w:asciiTheme="minorEastAsia" w:eastAsiaTheme="minorEastAsia" w:hAnsiTheme="minorEastAsia" w:hint="eastAsia"/>
          <w:szCs w:val="21"/>
        </w:rPr>
        <w:t>，</w:t>
      </w:r>
      <w:r w:rsidRPr="0018150A">
        <w:rPr>
          <w:rFonts w:asciiTheme="minorEastAsia" w:eastAsiaTheme="minorEastAsia" w:hAnsiTheme="minorEastAsia" w:hint="eastAsia"/>
          <w:szCs w:val="21"/>
        </w:rPr>
        <w:t>この様式によらず，任意様式での提出も可能ですので，事務局へご相談願います。</w:t>
      </w:r>
    </w:p>
    <w:p w:rsidR="0018150A" w:rsidRPr="000B3AA8" w:rsidRDefault="0018150A" w:rsidP="0018150A">
      <w:pPr>
        <w:rPr>
          <w:rFonts w:asciiTheme="majorEastAsia" w:eastAsiaTheme="majorEastAsia" w:hAnsiTheme="majorEastAsia"/>
          <w:szCs w:val="21"/>
        </w:rPr>
      </w:pPr>
      <w:r w:rsidRPr="000B3AA8">
        <w:rPr>
          <w:rFonts w:asciiTheme="majorEastAsia" w:eastAsiaTheme="majorEastAsia" w:hAnsiTheme="majorEastAsia" w:hint="eastAsia"/>
          <w:szCs w:val="21"/>
        </w:rPr>
        <w:lastRenderedPageBreak/>
        <w:t>（別紙）資金調達に関する詳細説明書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2926"/>
        <w:gridCol w:w="5852"/>
      </w:tblGrid>
      <w:tr w:rsidR="0018150A" w:rsidRPr="000B3AA8" w:rsidTr="005245A8">
        <w:tc>
          <w:tcPr>
            <w:tcW w:w="3344" w:type="dxa"/>
            <w:gridSpan w:val="2"/>
            <w:vAlign w:val="center"/>
          </w:tcPr>
          <w:p w:rsidR="0018150A" w:rsidRPr="000B3AA8" w:rsidRDefault="0018150A" w:rsidP="005245A8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51DE" w:rsidRPr="000B3AA8">
              <w:rPr>
                <w:rFonts w:asciiTheme="minorEastAsia" w:eastAsiaTheme="minorEastAsia" w:hAnsiTheme="minorEastAsia" w:hint="eastAsia"/>
                <w:szCs w:val="21"/>
              </w:rPr>
              <w:t>資金調達の状況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5852" w:type="dxa"/>
          </w:tcPr>
          <w:p w:rsidR="0018150A" w:rsidRPr="000B3AA8" w:rsidRDefault="005245A8" w:rsidP="003F51DE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左記の詳細説明</w:t>
            </w:r>
          </w:p>
        </w:tc>
      </w:tr>
      <w:tr w:rsidR="0018150A" w:rsidRPr="000B3AA8" w:rsidTr="0018150A">
        <w:tc>
          <w:tcPr>
            <w:tcW w:w="418" w:type="dxa"/>
          </w:tcPr>
          <w:p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</w:tcPr>
          <w:p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資金調達先の検討までは至っていない</w:t>
            </w:r>
          </w:p>
        </w:tc>
        <w:tc>
          <w:tcPr>
            <w:tcW w:w="5852" w:type="dxa"/>
          </w:tcPr>
          <w:p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具体的な資金調達先の検討済</w:t>
            </w:r>
          </w:p>
        </w:tc>
        <w:tc>
          <w:tcPr>
            <w:tcW w:w="5852" w:type="dxa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検討先の名称等</w:t>
            </w: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金融機関，税理士等の専門家への相談済</w:t>
            </w: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相談先の名称等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5245A8">
        <w:trPr>
          <w:trHeight w:val="413"/>
        </w:trPr>
        <w:tc>
          <w:tcPr>
            <w:tcW w:w="418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 w:val="restart"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金融機関から借入金の内諾済</w:t>
            </w: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内諾先の名称等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:rsidTr="0018150A">
        <w:trPr>
          <w:trHeight w:val="412"/>
        </w:trPr>
        <w:tc>
          <w:tcPr>
            <w:tcW w:w="418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F51DE" w:rsidRDefault="003F51DE" w:rsidP="00632980">
      <w:pPr>
        <w:ind w:left="211" w:hangingChars="100" w:hanging="211"/>
        <w:rPr>
          <w:rFonts w:asciiTheme="minorEastAsia" w:eastAsiaTheme="minorEastAsia" w:hAnsiTheme="minorEastAsia"/>
          <w:szCs w:val="21"/>
        </w:rPr>
      </w:pPr>
      <w:r w:rsidRPr="000B3AA8">
        <w:rPr>
          <w:rFonts w:asciiTheme="minorEastAsia" w:eastAsiaTheme="minorEastAsia" w:hAnsiTheme="minorEastAsia" w:hint="eastAsia"/>
          <w:szCs w:val="21"/>
        </w:rPr>
        <w:t xml:space="preserve">※　</w:t>
      </w:r>
      <w:r w:rsidR="001E56E5" w:rsidRPr="000B3AA8">
        <w:rPr>
          <w:rFonts w:ascii="ＭＳ 明朝" w:hAnsi="ＭＳ 明朝" w:hint="eastAsia"/>
          <w:sz w:val="22"/>
          <w:szCs w:val="22"/>
        </w:rPr>
        <w:t>金融機関等から融資確約，関心表明又はそれに類する書類を取得している場合は，その写しを添付</w:t>
      </w:r>
      <w:r w:rsidRPr="000B3AA8">
        <w:rPr>
          <w:rFonts w:asciiTheme="minorEastAsia" w:eastAsiaTheme="minorEastAsia" w:hAnsiTheme="minorEastAsia" w:hint="eastAsia"/>
          <w:szCs w:val="21"/>
        </w:rPr>
        <w:t>してください。</w:t>
      </w:r>
      <w:bookmarkStart w:id="0" w:name="_GoBack"/>
      <w:bookmarkEnd w:id="0"/>
    </w:p>
    <w:sectPr w:rsidR="003F51DE" w:rsidSect="00632980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E5" w:rsidRDefault="001E56E5" w:rsidP="009B5AD6">
      <w:r>
        <w:separator/>
      </w:r>
    </w:p>
  </w:endnote>
  <w:endnote w:type="continuationSeparator" w:id="0">
    <w:p w:rsidR="001E56E5" w:rsidRDefault="001E56E5" w:rsidP="009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E5" w:rsidRDefault="001E56E5" w:rsidP="009B5AD6">
      <w:r>
        <w:separator/>
      </w:r>
    </w:p>
  </w:footnote>
  <w:footnote w:type="continuationSeparator" w:id="0">
    <w:p w:rsidR="001E56E5" w:rsidRDefault="001E56E5" w:rsidP="009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9"/>
  <w:drawingGridVerticalSpacing w:val="415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FC"/>
    <w:rsid w:val="00007A8F"/>
    <w:rsid w:val="000128A8"/>
    <w:rsid w:val="000B3AA8"/>
    <w:rsid w:val="000B5EB6"/>
    <w:rsid w:val="000D3142"/>
    <w:rsid w:val="00175C82"/>
    <w:rsid w:val="0018150A"/>
    <w:rsid w:val="001E56E5"/>
    <w:rsid w:val="002075D6"/>
    <w:rsid w:val="0023076A"/>
    <w:rsid w:val="00291DCF"/>
    <w:rsid w:val="002A26CC"/>
    <w:rsid w:val="002B2630"/>
    <w:rsid w:val="002E5B9D"/>
    <w:rsid w:val="00345D76"/>
    <w:rsid w:val="003E00E3"/>
    <w:rsid w:val="003F51DE"/>
    <w:rsid w:val="0042741A"/>
    <w:rsid w:val="00491038"/>
    <w:rsid w:val="004936F2"/>
    <w:rsid w:val="004B3059"/>
    <w:rsid w:val="004B3349"/>
    <w:rsid w:val="004E435F"/>
    <w:rsid w:val="005245A8"/>
    <w:rsid w:val="005477F8"/>
    <w:rsid w:val="00564DA8"/>
    <w:rsid w:val="005C4D21"/>
    <w:rsid w:val="006042D1"/>
    <w:rsid w:val="00632980"/>
    <w:rsid w:val="00654C7B"/>
    <w:rsid w:val="00666EA3"/>
    <w:rsid w:val="006A14A0"/>
    <w:rsid w:val="006F36F9"/>
    <w:rsid w:val="007B0FF1"/>
    <w:rsid w:val="007B5E64"/>
    <w:rsid w:val="00815BFC"/>
    <w:rsid w:val="00822216"/>
    <w:rsid w:val="008A5FC4"/>
    <w:rsid w:val="00904C1D"/>
    <w:rsid w:val="00935411"/>
    <w:rsid w:val="00947F71"/>
    <w:rsid w:val="00961789"/>
    <w:rsid w:val="009B5AD6"/>
    <w:rsid w:val="00A826A9"/>
    <w:rsid w:val="00A86170"/>
    <w:rsid w:val="00AC689A"/>
    <w:rsid w:val="00AD32B1"/>
    <w:rsid w:val="00AF1F84"/>
    <w:rsid w:val="00B20F31"/>
    <w:rsid w:val="00B272A0"/>
    <w:rsid w:val="00B5486B"/>
    <w:rsid w:val="00BF376B"/>
    <w:rsid w:val="00C50B1C"/>
    <w:rsid w:val="00C63D3D"/>
    <w:rsid w:val="00CE14BE"/>
    <w:rsid w:val="00CE494D"/>
    <w:rsid w:val="00D3009B"/>
    <w:rsid w:val="00D410EA"/>
    <w:rsid w:val="00D96123"/>
    <w:rsid w:val="00DB3657"/>
    <w:rsid w:val="00DF35FD"/>
    <w:rsid w:val="00E5519B"/>
    <w:rsid w:val="00EB3690"/>
    <w:rsid w:val="00EE29AF"/>
    <w:rsid w:val="00F34DD1"/>
    <w:rsid w:val="00F61F74"/>
    <w:rsid w:val="00F636B9"/>
    <w:rsid w:val="00F7130C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FC513F80.dotm</Template>
  <TotalTime>0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小向　克典</cp:lastModifiedBy>
  <cp:revision>2</cp:revision>
  <cp:lastPrinted>2019-07-09T07:03:00Z</cp:lastPrinted>
  <dcterms:created xsi:type="dcterms:W3CDTF">2019-07-24T04:32:00Z</dcterms:created>
  <dcterms:modified xsi:type="dcterms:W3CDTF">2019-07-24T04:32:00Z</dcterms:modified>
</cp:coreProperties>
</file>